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3"/>
        <w:gridCol w:w="255"/>
        <w:gridCol w:w="2998"/>
        <w:gridCol w:w="3962"/>
      </w:tblGrid>
      <w:tr w:rsidR="001B20EE" w:rsidRPr="004A6B5F" w:rsidTr="002B58E8">
        <w:trPr>
          <w:trHeight w:val="287"/>
        </w:trPr>
        <w:tc>
          <w:tcPr>
            <w:tcW w:w="10468" w:type="dxa"/>
            <w:gridSpan w:val="4"/>
          </w:tcPr>
          <w:p w:rsidR="001B20EE" w:rsidRPr="004A6B5F" w:rsidRDefault="001B20EE" w:rsidP="002B58E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B20EE">
              <w:rPr>
                <w:rFonts w:ascii="Arial" w:hAnsi="Arial" w:cs="Arial"/>
                <w:b/>
                <w:bCs/>
              </w:rPr>
              <w:t>LÍNGUA</w:t>
            </w:r>
            <w:r w:rsidRPr="004A6B5F">
              <w:rPr>
                <w:rFonts w:ascii="Arial" w:hAnsi="Arial" w:cs="Arial"/>
                <w:b/>
                <w:bCs/>
                <w:lang w:val="en-US"/>
              </w:rPr>
              <w:t xml:space="preserve"> PORTUGUESA</w:t>
            </w:r>
          </w:p>
        </w:tc>
      </w:tr>
      <w:tr w:rsidR="001B20EE" w:rsidRPr="004A6B5F" w:rsidTr="002B58E8">
        <w:trPr>
          <w:trHeight w:val="287"/>
        </w:trPr>
        <w:tc>
          <w:tcPr>
            <w:tcW w:w="3508" w:type="dxa"/>
            <w:gridSpan w:val="2"/>
          </w:tcPr>
          <w:p w:rsidR="001B20EE" w:rsidRPr="004A6B5F" w:rsidRDefault="001B20EE" w:rsidP="002B58E8">
            <w:pPr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é</w:t>
            </w:r>
            <w:r w:rsidRPr="004A6B5F">
              <w:rPr>
                <w:rFonts w:ascii="Arial" w:hAnsi="Arial" w:cs="Arial"/>
              </w:rPr>
              <w:t>rie</w:t>
            </w:r>
          </w:p>
        </w:tc>
        <w:tc>
          <w:tcPr>
            <w:tcW w:w="6960" w:type="dxa"/>
            <w:gridSpan w:val="2"/>
          </w:tcPr>
          <w:p w:rsidR="001B20EE" w:rsidRPr="004A6B5F" w:rsidRDefault="001B20EE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 SÉRIE</w:t>
            </w:r>
          </w:p>
        </w:tc>
      </w:tr>
      <w:tr w:rsidR="001B20EE" w:rsidRPr="004A6B5F" w:rsidTr="002B58E8">
        <w:trPr>
          <w:trHeight w:val="287"/>
        </w:trPr>
        <w:tc>
          <w:tcPr>
            <w:tcW w:w="3508" w:type="dxa"/>
            <w:gridSpan w:val="2"/>
          </w:tcPr>
          <w:p w:rsidR="001B20EE" w:rsidRPr="004A6B5F" w:rsidRDefault="001B20EE" w:rsidP="002B58E8">
            <w:pPr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>Área de Conhecimento</w:t>
            </w:r>
          </w:p>
        </w:tc>
        <w:tc>
          <w:tcPr>
            <w:tcW w:w="6960" w:type="dxa"/>
            <w:gridSpan w:val="2"/>
          </w:tcPr>
          <w:p w:rsidR="001B20EE" w:rsidRPr="004A6B5F" w:rsidRDefault="001B20EE" w:rsidP="002B58E8">
            <w:pPr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>Linguagens e Códigos</w:t>
            </w:r>
          </w:p>
        </w:tc>
      </w:tr>
      <w:tr w:rsidR="001B20EE" w:rsidRPr="004A6B5F" w:rsidTr="002B58E8">
        <w:trPr>
          <w:trHeight w:val="287"/>
        </w:trPr>
        <w:tc>
          <w:tcPr>
            <w:tcW w:w="3508" w:type="dxa"/>
            <w:gridSpan w:val="2"/>
          </w:tcPr>
          <w:p w:rsidR="001B20EE" w:rsidRPr="004A6B5F" w:rsidRDefault="001B20EE" w:rsidP="002B58E8">
            <w:pPr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960" w:type="dxa"/>
            <w:gridSpan w:val="2"/>
          </w:tcPr>
          <w:p w:rsidR="001B20EE" w:rsidRPr="004A6B5F" w:rsidRDefault="001B20EE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</w:tr>
      <w:tr w:rsidR="001B20EE" w:rsidRPr="004A6B5F" w:rsidTr="002B58E8">
        <w:trPr>
          <w:trHeight w:val="287"/>
        </w:trPr>
        <w:tc>
          <w:tcPr>
            <w:tcW w:w="10468" w:type="dxa"/>
            <w:gridSpan w:val="4"/>
          </w:tcPr>
          <w:p w:rsidR="001B20EE" w:rsidRPr="004A6B5F" w:rsidRDefault="001B20EE" w:rsidP="002B58E8">
            <w:pPr>
              <w:tabs>
                <w:tab w:val="left" w:pos="1000"/>
              </w:tabs>
              <w:ind w:right="53"/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>OBJETIVO: Utilizar a língua de forma competente em diversas situações de comunic</w:t>
            </w:r>
            <w:r w:rsidRPr="004A6B5F">
              <w:rPr>
                <w:rFonts w:ascii="Arial" w:hAnsi="Arial" w:cs="Arial"/>
              </w:rPr>
              <w:t>a</w:t>
            </w:r>
            <w:r w:rsidRPr="004A6B5F">
              <w:rPr>
                <w:rFonts w:ascii="Arial" w:hAnsi="Arial" w:cs="Arial"/>
              </w:rPr>
              <w:t>ção. Compreender as funções sociais do texto. Reproduzir textos lidos, por meio de op</w:t>
            </w:r>
            <w:r w:rsidRPr="004A6B5F">
              <w:rPr>
                <w:rFonts w:ascii="Arial" w:hAnsi="Arial" w:cs="Arial"/>
              </w:rPr>
              <w:t>e</w:t>
            </w:r>
            <w:r w:rsidRPr="004A6B5F">
              <w:rPr>
                <w:rFonts w:ascii="Arial" w:hAnsi="Arial" w:cs="Arial"/>
              </w:rPr>
              <w:t>ração intertextual.</w:t>
            </w:r>
          </w:p>
        </w:tc>
      </w:tr>
      <w:tr w:rsidR="001B20EE" w:rsidRPr="004A6B5F" w:rsidTr="002B58E8">
        <w:trPr>
          <w:trHeight w:val="287"/>
        </w:trPr>
        <w:tc>
          <w:tcPr>
            <w:tcW w:w="10468" w:type="dxa"/>
            <w:gridSpan w:val="4"/>
            <w:shd w:val="clear" w:color="auto" w:fill="C0C0C0"/>
          </w:tcPr>
          <w:p w:rsidR="001B20EE" w:rsidRPr="004A6B5F" w:rsidRDefault="001B20EE" w:rsidP="002B58E8">
            <w:pPr>
              <w:shd w:val="clear" w:color="auto" w:fill="FFFFFF"/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>EMENTA</w:t>
            </w:r>
          </w:p>
        </w:tc>
      </w:tr>
      <w:tr w:rsidR="001B20EE" w:rsidRPr="00CA2AC1" w:rsidTr="002B58E8">
        <w:trPr>
          <w:trHeight w:val="2046"/>
        </w:trPr>
        <w:tc>
          <w:tcPr>
            <w:tcW w:w="10468" w:type="dxa"/>
            <w:gridSpan w:val="4"/>
          </w:tcPr>
          <w:p w:rsidR="001B20EE" w:rsidRPr="00CA2AC1" w:rsidRDefault="001B20EE" w:rsidP="002B58E8">
            <w:pPr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>Classes Gramaticais</w:t>
            </w:r>
            <w:r>
              <w:rPr>
                <w:rFonts w:ascii="Arial" w:hAnsi="Arial" w:cs="Arial"/>
              </w:rPr>
              <w:t xml:space="preserve">; </w:t>
            </w:r>
            <w:r w:rsidRPr="004A6B5F">
              <w:rPr>
                <w:rFonts w:ascii="Arial" w:hAnsi="Arial" w:cs="Arial"/>
              </w:rPr>
              <w:t>Leitura e Interpretação de textos diversos</w:t>
            </w:r>
            <w:r>
              <w:rPr>
                <w:rFonts w:ascii="Arial" w:hAnsi="Arial" w:cs="Arial"/>
              </w:rPr>
              <w:t xml:space="preserve">; </w:t>
            </w:r>
            <w:r w:rsidRPr="004A6B5F">
              <w:rPr>
                <w:rFonts w:ascii="Arial" w:hAnsi="Arial" w:cs="Arial"/>
              </w:rPr>
              <w:t>Normas para ela</w:t>
            </w:r>
            <w:r>
              <w:rPr>
                <w:rFonts w:ascii="Arial" w:hAnsi="Arial" w:cs="Arial"/>
              </w:rPr>
              <w:t xml:space="preserve">boração de trabalhos acadêmicos; </w:t>
            </w:r>
            <w:r w:rsidRPr="004A6B5F">
              <w:rPr>
                <w:rFonts w:ascii="Arial" w:hAnsi="Arial" w:cs="Arial"/>
              </w:rPr>
              <w:t>Leitura: o romantismo. Romantismo (prosa)</w:t>
            </w:r>
            <w:r>
              <w:rPr>
                <w:rFonts w:ascii="Arial" w:hAnsi="Arial" w:cs="Arial"/>
              </w:rPr>
              <w:t xml:space="preserve">; Coerência e coesões textuais; </w:t>
            </w:r>
            <w:r w:rsidRPr="004A6B5F">
              <w:rPr>
                <w:rFonts w:ascii="Arial" w:hAnsi="Arial" w:cs="Arial"/>
              </w:rPr>
              <w:t>Classes gramáticas</w:t>
            </w:r>
            <w:r>
              <w:rPr>
                <w:rFonts w:ascii="Arial" w:hAnsi="Arial" w:cs="Arial"/>
              </w:rPr>
              <w:t xml:space="preserve">; </w:t>
            </w:r>
            <w:r w:rsidRPr="004A6B5F">
              <w:rPr>
                <w:rFonts w:ascii="Arial" w:hAnsi="Arial" w:cs="Arial"/>
              </w:rPr>
              <w:t>Gêneros textuais</w:t>
            </w:r>
            <w:r>
              <w:rPr>
                <w:rFonts w:ascii="Arial" w:hAnsi="Arial" w:cs="Arial"/>
              </w:rPr>
              <w:t xml:space="preserve">; </w:t>
            </w:r>
            <w:r w:rsidRPr="004A6B5F">
              <w:rPr>
                <w:rFonts w:ascii="Arial" w:hAnsi="Arial" w:cs="Arial"/>
              </w:rPr>
              <w:t>Revisão das Classes Gramaticais; tipos textuais (dissertações e argumentações); Argu</w:t>
            </w:r>
            <w:r>
              <w:rPr>
                <w:rFonts w:ascii="Arial" w:hAnsi="Arial" w:cs="Arial"/>
              </w:rPr>
              <w:t xml:space="preserve">mentação e produção de sentido; </w:t>
            </w:r>
            <w:r w:rsidRPr="004A6B5F">
              <w:rPr>
                <w:rFonts w:ascii="Arial" w:hAnsi="Arial" w:cs="Arial"/>
              </w:rPr>
              <w:t xml:space="preserve">Literatura; </w:t>
            </w:r>
            <w:r>
              <w:rPr>
                <w:rFonts w:ascii="Arial" w:hAnsi="Arial" w:cs="Arial"/>
              </w:rPr>
              <w:t>O</w:t>
            </w:r>
            <w:r w:rsidRPr="004A6B5F">
              <w:rPr>
                <w:rFonts w:ascii="Arial" w:hAnsi="Arial" w:cs="Arial"/>
              </w:rPr>
              <w:t xml:space="preserve"> </w:t>
            </w:r>
            <w:proofErr w:type="spellStart"/>
            <w:r w:rsidRPr="004A6B5F">
              <w:rPr>
                <w:rFonts w:ascii="Arial" w:hAnsi="Arial" w:cs="Arial"/>
              </w:rPr>
              <w:t>pré</w:t>
            </w:r>
            <w:proofErr w:type="spellEnd"/>
            <w:r>
              <w:rPr>
                <w:rFonts w:ascii="Arial" w:hAnsi="Arial" w:cs="Arial"/>
              </w:rPr>
              <w:t xml:space="preserve"> modernismo; </w:t>
            </w:r>
            <w:r w:rsidRPr="004A6B5F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odernismo; Tropicalismo; P</w:t>
            </w:r>
            <w:r w:rsidRPr="004A6B5F">
              <w:rPr>
                <w:rFonts w:ascii="Arial" w:hAnsi="Arial" w:cs="Arial"/>
              </w:rPr>
              <w:t>oesia concreta;</w:t>
            </w:r>
            <w:r>
              <w:rPr>
                <w:rFonts w:ascii="Arial" w:hAnsi="Arial" w:cs="Arial"/>
              </w:rPr>
              <w:t xml:space="preserve"> R</w:t>
            </w:r>
            <w:r w:rsidRPr="004A6B5F">
              <w:rPr>
                <w:rFonts w:ascii="Arial" w:hAnsi="Arial" w:cs="Arial"/>
              </w:rPr>
              <w:t>egência e co</w:t>
            </w:r>
            <w:r>
              <w:rPr>
                <w:rFonts w:ascii="Arial" w:hAnsi="Arial" w:cs="Arial"/>
              </w:rPr>
              <w:t>ncordância; Dissertação; Narração; A</w:t>
            </w:r>
            <w:r w:rsidRPr="004A6B5F">
              <w:rPr>
                <w:rFonts w:ascii="Arial" w:hAnsi="Arial" w:cs="Arial"/>
              </w:rPr>
              <w:t>rgumentação</w:t>
            </w:r>
            <w:r>
              <w:rPr>
                <w:rFonts w:ascii="Arial" w:hAnsi="Arial" w:cs="Arial"/>
              </w:rPr>
              <w:t>; Realismo; Naturalismo; Parnasianismo; Advérbios; Verbos; Preposição; C</w:t>
            </w:r>
            <w:r w:rsidRPr="004A6B5F">
              <w:rPr>
                <w:rFonts w:ascii="Arial" w:hAnsi="Arial" w:cs="Arial"/>
              </w:rPr>
              <w:t xml:space="preserve">onjunção; </w:t>
            </w:r>
            <w:r>
              <w:rPr>
                <w:rFonts w:ascii="Arial" w:hAnsi="Arial" w:cs="Arial"/>
              </w:rPr>
              <w:t>A</w:t>
            </w:r>
            <w:r w:rsidRPr="004A6B5F">
              <w:rPr>
                <w:rFonts w:ascii="Arial" w:hAnsi="Arial" w:cs="Arial"/>
              </w:rPr>
              <w:t xml:space="preserve"> m</w:t>
            </w:r>
            <w:r w:rsidRPr="004A6B5F">
              <w:rPr>
                <w:rFonts w:ascii="Arial" w:hAnsi="Arial" w:cs="Arial"/>
              </w:rPr>
              <w:t>u</w:t>
            </w:r>
            <w:r w:rsidRPr="004A6B5F">
              <w:rPr>
                <w:rFonts w:ascii="Arial" w:hAnsi="Arial" w:cs="Arial"/>
              </w:rPr>
              <w:t>lher em linguagem.</w:t>
            </w:r>
          </w:p>
        </w:tc>
      </w:tr>
      <w:tr w:rsidR="001B20EE" w:rsidRPr="00CA2AC1" w:rsidTr="002B58E8">
        <w:trPr>
          <w:trHeight w:val="175"/>
        </w:trPr>
        <w:tc>
          <w:tcPr>
            <w:tcW w:w="3253" w:type="dxa"/>
          </w:tcPr>
          <w:p w:rsidR="001B20EE" w:rsidRPr="002B12A7" w:rsidRDefault="001B20EE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COMPETÊNCIAS</w:t>
            </w:r>
          </w:p>
        </w:tc>
        <w:tc>
          <w:tcPr>
            <w:tcW w:w="3253" w:type="dxa"/>
            <w:gridSpan w:val="2"/>
          </w:tcPr>
          <w:p w:rsidR="001B20EE" w:rsidRPr="002B12A7" w:rsidRDefault="001B20EE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HABILIDADES</w:t>
            </w:r>
          </w:p>
        </w:tc>
        <w:tc>
          <w:tcPr>
            <w:tcW w:w="3962" w:type="dxa"/>
          </w:tcPr>
          <w:p w:rsidR="001B20EE" w:rsidRPr="002B12A7" w:rsidRDefault="001B20EE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BASES TECNOLÓGICAS</w:t>
            </w:r>
          </w:p>
        </w:tc>
      </w:tr>
      <w:tr w:rsidR="001B20EE" w:rsidRPr="0082013F" w:rsidTr="002B58E8">
        <w:trPr>
          <w:trHeight w:val="1053"/>
        </w:trPr>
        <w:tc>
          <w:tcPr>
            <w:tcW w:w="3253" w:type="dxa"/>
          </w:tcPr>
          <w:p w:rsidR="001B20EE" w:rsidRPr="0082013F" w:rsidRDefault="001B20EE" w:rsidP="001B20EE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82013F">
              <w:rPr>
                <w:rFonts w:ascii="Arial" w:hAnsi="Arial" w:cs="Arial"/>
              </w:rPr>
              <w:t>Inferir significados possíveis no texto.</w:t>
            </w:r>
          </w:p>
          <w:p w:rsidR="001B20EE" w:rsidRDefault="001B20EE" w:rsidP="001B20EE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82013F">
              <w:rPr>
                <w:rFonts w:ascii="Arial" w:hAnsi="Arial" w:cs="Arial"/>
              </w:rPr>
              <w:t>Informações constantes no texto com conhecimentos já adquiridos, identificando situações de ironia, critica, ambiguidade, paródia, paráfrase e plágio.</w:t>
            </w:r>
          </w:p>
          <w:p w:rsidR="001B20EE" w:rsidRPr="0082013F" w:rsidRDefault="001B20EE" w:rsidP="001B20EE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82013F">
              <w:rPr>
                <w:rFonts w:ascii="Arial" w:hAnsi="Arial" w:cs="Arial"/>
              </w:rPr>
              <w:t>Reconhecer as características próprias de tipos textuais diferentes.</w:t>
            </w:r>
          </w:p>
          <w:p w:rsidR="001B20EE" w:rsidRPr="0082013F" w:rsidRDefault="001B20EE" w:rsidP="001B20EE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82013F">
              <w:rPr>
                <w:rFonts w:ascii="Arial" w:hAnsi="Arial" w:cs="Arial"/>
              </w:rPr>
              <w:t>Avaliar a propriedade de recursos lexicais, sintáticos e semânticos.</w:t>
            </w:r>
          </w:p>
          <w:p w:rsidR="001B20EE" w:rsidRPr="0082013F" w:rsidRDefault="001B20EE" w:rsidP="001B20EE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82013F">
              <w:rPr>
                <w:rFonts w:ascii="Arial" w:hAnsi="Arial" w:cs="Arial"/>
              </w:rPr>
              <w:t>Relacionar, na análise de texto, informações de ilustrações, fotos, gráficos, tabelas e esquemas.</w:t>
            </w:r>
          </w:p>
          <w:p w:rsidR="001B20EE" w:rsidRDefault="001B20EE" w:rsidP="001B20EE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82013F">
              <w:rPr>
                <w:rFonts w:ascii="Arial" w:hAnsi="Arial" w:cs="Arial"/>
              </w:rPr>
              <w:t>Avaliar a adequação de determinados registros em diferentes situações de uso da língua.</w:t>
            </w:r>
          </w:p>
          <w:p w:rsidR="001B20EE" w:rsidRPr="001E1BDC" w:rsidRDefault="001B20EE" w:rsidP="001B20EE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1E1BDC">
              <w:rPr>
                <w:rFonts w:ascii="Arial" w:hAnsi="Arial" w:cs="Arial"/>
              </w:rPr>
              <w:t>Avaliar os efeitos de sentido consequentes do uso da pontuação.</w:t>
            </w:r>
          </w:p>
          <w:p w:rsidR="001B20EE" w:rsidRPr="0082013F" w:rsidRDefault="001B20EE" w:rsidP="002B58E8">
            <w:pPr>
              <w:rPr>
                <w:rFonts w:ascii="Arial" w:hAnsi="Arial" w:cs="Arial"/>
              </w:rPr>
            </w:pPr>
          </w:p>
        </w:tc>
        <w:tc>
          <w:tcPr>
            <w:tcW w:w="3253" w:type="dxa"/>
            <w:gridSpan w:val="2"/>
          </w:tcPr>
          <w:p w:rsidR="001B20EE" w:rsidRPr="0082013F" w:rsidRDefault="001B20EE" w:rsidP="001B20EE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82013F">
              <w:rPr>
                <w:rFonts w:ascii="Arial" w:hAnsi="Arial" w:cs="Arial"/>
              </w:rPr>
              <w:t>Utilizar a língua de forma competente em diversas situações de comunic</w:t>
            </w:r>
            <w:r w:rsidRPr="0082013F">
              <w:rPr>
                <w:rFonts w:ascii="Arial" w:hAnsi="Arial" w:cs="Arial"/>
              </w:rPr>
              <w:t>a</w:t>
            </w:r>
            <w:r w:rsidRPr="0082013F">
              <w:rPr>
                <w:rFonts w:ascii="Arial" w:hAnsi="Arial" w:cs="Arial"/>
              </w:rPr>
              <w:t>ção. Compreender as funções sociais do texto. Reproduzir textos lidos, por meio de op</w:t>
            </w:r>
            <w:r w:rsidRPr="0082013F">
              <w:rPr>
                <w:rFonts w:ascii="Arial" w:hAnsi="Arial" w:cs="Arial"/>
              </w:rPr>
              <w:t>e</w:t>
            </w:r>
            <w:r w:rsidRPr="0082013F">
              <w:rPr>
                <w:rFonts w:ascii="Arial" w:hAnsi="Arial" w:cs="Arial"/>
              </w:rPr>
              <w:t>ração intertextual.</w:t>
            </w:r>
          </w:p>
          <w:p w:rsidR="001B20EE" w:rsidRPr="0082013F" w:rsidRDefault="001B20EE" w:rsidP="001B20EE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82013F">
              <w:rPr>
                <w:rFonts w:ascii="Arial" w:hAnsi="Arial" w:cs="Arial"/>
              </w:rPr>
              <w:t>Comparar tratamento diferenciado dado a determinado tema, em textos diferentes.</w:t>
            </w:r>
          </w:p>
          <w:p w:rsidR="001B20EE" w:rsidRPr="0082013F" w:rsidRDefault="001B20EE" w:rsidP="001B20EE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82013F">
              <w:rPr>
                <w:rFonts w:ascii="Arial" w:hAnsi="Arial" w:cs="Arial"/>
              </w:rPr>
              <w:t>Identificar linguagem verbal e não verbal.</w:t>
            </w:r>
          </w:p>
          <w:p w:rsidR="001B20EE" w:rsidRPr="0082013F" w:rsidRDefault="001B20EE" w:rsidP="001B20EE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82013F">
              <w:rPr>
                <w:rFonts w:ascii="Arial" w:hAnsi="Arial" w:cs="Arial"/>
              </w:rPr>
              <w:t>Identificar, a partir do tratamento temático e formal, a inserção do texto contexto histórico e social.</w:t>
            </w:r>
          </w:p>
          <w:p w:rsidR="001B20EE" w:rsidRPr="0082013F" w:rsidRDefault="001B20EE" w:rsidP="001B20EE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82013F">
              <w:rPr>
                <w:rFonts w:ascii="Arial" w:hAnsi="Arial" w:cs="Arial"/>
              </w:rPr>
              <w:t>Reconhecer recursos prosódicos frequentes no texto poético (ritma, ritmo, assonância, aliteração etc.);</w:t>
            </w:r>
          </w:p>
          <w:p w:rsidR="001B20EE" w:rsidRPr="0082013F" w:rsidRDefault="001B20EE" w:rsidP="001B20EE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82013F">
              <w:rPr>
                <w:rFonts w:ascii="Arial" w:hAnsi="Arial" w:cs="Arial"/>
              </w:rPr>
              <w:t>Reconhecer marcas de oralidade no texto escrito;</w:t>
            </w:r>
          </w:p>
          <w:p w:rsidR="001B20EE" w:rsidRPr="0082013F" w:rsidRDefault="001B20EE" w:rsidP="001B20EE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82013F">
              <w:rPr>
                <w:rFonts w:ascii="Arial" w:hAnsi="Arial" w:cs="Arial"/>
              </w:rPr>
              <w:t>Comparar a linguagem oral à linguagem escrita, identificando as especificidades de cada modalidade.</w:t>
            </w:r>
          </w:p>
          <w:p w:rsidR="001B20EE" w:rsidRPr="0085547F" w:rsidRDefault="001B20EE" w:rsidP="001B20EE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82013F">
              <w:rPr>
                <w:rFonts w:ascii="Arial" w:hAnsi="Arial" w:cs="Arial"/>
              </w:rPr>
              <w:t xml:space="preserve">Identificar as marcas decorrentes de diferenças de contextos de produção de um texto e diferenças de estilo pessoal ou conforme </w:t>
            </w:r>
            <w:r w:rsidRPr="0082013F">
              <w:rPr>
                <w:rFonts w:ascii="Arial" w:hAnsi="Arial" w:cs="Arial"/>
              </w:rPr>
              <w:lastRenderedPageBreak/>
              <w:t>classe, sexo, nível de escolaridade.</w:t>
            </w:r>
          </w:p>
        </w:tc>
        <w:tc>
          <w:tcPr>
            <w:tcW w:w="3962" w:type="dxa"/>
          </w:tcPr>
          <w:p w:rsidR="001B20EE" w:rsidRPr="0082013F" w:rsidRDefault="001B20EE" w:rsidP="002B58E8">
            <w:pPr>
              <w:rPr>
                <w:rFonts w:ascii="Arial" w:hAnsi="Arial" w:cs="Arial"/>
                <w:b/>
                <w:bCs/>
              </w:rPr>
            </w:pPr>
            <w:r w:rsidRPr="0082013F">
              <w:rPr>
                <w:rFonts w:ascii="Arial" w:hAnsi="Arial" w:cs="Arial"/>
                <w:b/>
                <w:bCs/>
              </w:rPr>
              <w:lastRenderedPageBreak/>
              <w:t>1º trimestre</w:t>
            </w:r>
          </w:p>
          <w:p w:rsidR="001B20EE" w:rsidRPr="0082013F" w:rsidRDefault="001B20EE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2013F">
              <w:rPr>
                <w:rFonts w:ascii="Arial" w:hAnsi="Arial" w:cs="Arial"/>
              </w:rPr>
              <w:t>Classes Gramaticais: revisão envolvendo textos.</w:t>
            </w:r>
          </w:p>
          <w:p w:rsidR="001B20EE" w:rsidRPr="0082013F" w:rsidRDefault="001B20EE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2013F">
              <w:rPr>
                <w:rFonts w:ascii="Arial" w:hAnsi="Arial" w:cs="Arial"/>
              </w:rPr>
              <w:t>Leitura e Interpretação de textos diversos, envolvendo variados temas e tipos textuais.</w:t>
            </w:r>
          </w:p>
          <w:p w:rsidR="001B20EE" w:rsidRPr="0082013F" w:rsidRDefault="001B20EE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2013F">
              <w:rPr>
                <w:rFonts w:ascii="Arial" w:hAnsi="Arial" w:cs="Arial"/>
              </w:rPr>
              <w:t>Normas para elaboração de trabalhos acadêmicos.</w:t>
            </w:r>
          </w:p>
          <w:p w:rsidR="001B20EE" w:rsidRPr="0082013F" w:rsidRDefault="001B20EE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2013F">
              <w:rPr>
                <w:rFonts w:ascii="Arial" w:hAnsi="Arial" w:cs="Arial"/>
              </w:rPr>
              <w:t>Leitura: o romantismo. Romantismo (prosa).</w:t>
            </w:r>
          </w:p>
          <w:p w:rsidR="001B20EE" w:rsidRPr="0082013F" w:rsidRDefault="001B20EE" w:rsidP="002B58E8">
            <w:pPr>
              <w:rPr>
                <w:rFonts w:ascii="Arial" w:hAnsi="Arial" w:cs="Arial"/>
              </w:rPr>
            </w:pPr>
            <w:r w:rsidRPr="0082013F">
              <w:rPr>
                <w:rFonts w:ascii="Arial" w:hAnsi="Arial" w:cs="Arial"/>
              </w:rPr>
              <w:t>Coerência e coesões textuais.</w:t>
            </w:r>
          </w:p>
          <w:p w:rsidR="001B20EE" w:rsidRPr="0082013F" w:rsidRDefault="001B20EE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2013F">
              <w:rPr>
                <w:rFonts w:ascii="Arial" w:hAnsi="Arial" w:cs="Arial"/>
              </w:rPr>
              <w:t>Classes gramáticas (verbo e advérbio).</w:t>
            </w:r>
          </w:p>
          <w:p w:rsidR="001B20EE" w:rsidRPr="0082013F" w:rsidRDefault="001B20EE" w:rsidP="002B58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</w:t>
            </w:r>
            <w:r w:rsidRPr="0082013F">
              <w:rPr>
                <w:rFonts w:ascii="Arial" w:hAnsi="Arial" w:cs="Arial"/>
              </w:rPr>
              <w:t>Gêneros textuais (jornalísticos, opinião e editorial).</w:t>
            </w:r>
          </w:p>
          <w:p w:rsidR="001B20EE" w:rsidRDefault="001B20EE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2013F">
              <w:rPr>
                <w:rFonts w:ascii="Arial" w:hAnsi="Arial" w:cs="Arial"/>
              </w:rPr>
              <w:t>Realismo; naturalismo; parnasianismo; advérbios; verbos; preposição; conjunção; liter</w:t>
            </w:r>
            <w:r w:rsidRPr="0082013F">
              <w:rPr>
                <w:rFonts w:ascii="Arial" w:hAnsi="Arial" w:cs="Arial"/>
              </w:rPr>
              <w:t>a</w:t>
            </w:r>
            <w:r w:rsidRPr="0082013F">
              <w:rPr>
                <w:rFonts w:ascii="Arial" w:hAnsi="Arial" w:cs="Arial"/>
              </w:rPr>
              <w:t>tura.</w:t>
            </w:r>
          </w:p>
          <w:p w:rsidR="001B20EE" w:rsidRPr="0082013F" w:rsidRDefault="001B20EE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5D55C9">
              <w:rPr>
                <w:rFonts w:ascii="Arial" w:hAnsi="Arial" w:cs="Arial"/>
              </w:rPr>
              <w:t>Língua Portuguesa Instrumental</w:t>
            </w:r>
            <w:r>
              <w:rPr>
                <w:rFonts w:ascii="Arial" w:hAnsi="Arial" w:cs="Arial"/>
              </w:rPr>
              <w:t>*</w:t>
            </w:r>
          </w:p>
          <w:p w:rsidR="001B20EE" w:rsidRPr="0082013F" w:rsidRDefault="001B20EE" w:rsidP="002B58E8">
            <w:pPr>
              <w:rPr>
                <w:rFonts w:ascii="Arial" w:hAnsi="Arial" w:cs="Arial"/>
              </w:rPr>
            </w:pPr>
            <w:r w:rsidRPr="0082013F">
              <w:rPr>
                <w:rFonts w:ascii="Arial" w:hAnsi="Arial" w:cs="Arial"/>
                <w:b/>
                <w:bCs/>
              </w:rPr>
              <w:t>2º trimestre</w:t>
            </w:r>
          </w:p>
          <w:p w:rsidR="001B20EE" w:rsidRPr="0082013F" w:rsidRDefault="001B20EE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2013F">
              <w:rPr>
                <w:rFonts w:ascii="Arial" w:hAnsi="Arial" w:cs="Arial"/>
              </w:rPr>
              <w:t>Revisão das Classes Gramaticais; tipos textuais (dissertações e argumentações);</w:t>
            </w:r>
          </w:p>
          <w:p w:rsidR="001B20EE" w:rsidRDefault="001B20EE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2013F">
              <w:rPr>
                <w:rFonts w:ascii="Arial" w:hAnsi="Arial" w:cs="Arial"/>
              </w:rPr>
              <w:t xml:space="preserve">Argumentação e produção de sentido. Literatura; o </w:t>
            </w:r>
            <w:proofErr w:type="spellStart"/>
            <w:r w:rsidRPr="0082013F">
              <w:rPr>
                <w:rFonts w:ascii="Arial" w:hAnsi="Arial" w:cs="Arial"/>
              </w:rPr>
              <w:t>pré</w:t>
            </w:r>
            <w:proofErr w:type="spellEnd"/>
            <w:r w:rsidRPr="0082013F">
              <w:rPr>
                <w:rFonts w:ascii="Arial" w:hAnsi="Arial" w:cs="Arial"/>
              </w:rPr>
              <w:t xml:space="preserve"> modernismo.</w:t>
            </w:r>
          </w:p>
          <w:p w:rsidR="001B20EE" w:rsidRPr="0082013F" w:rsidRDefault="001B20EE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5D55C9">
              <w:rPr>
                <w:rFonts w:ascii="Arial" w:hAnsi="Arial" w:cs="Arial"/>
              </w:rPr>
              <w:t>Língua Portuguesa Instrumental</w:t>
            </w:r>
            <w:r>
              <w:rPr>
                <w:rFonts w:ascii="Arial" w:hAnsi="Arial" w:cs="Arial"/>
              </w:rPr>
              <w:t>*</w:t>
            </w:r>
          </w:p>
          <w:p w:rsidR="001B20EE" w:rsidRPr="0082013F" w:rsidRDefault="001B20EE" w:rsidP="002B58E8">
            <w:pPr>
              <w:rPr>
                <w:rFonts w:ascii="Arial" w:hAnsi="Arial" w:cs="Arial"/>
                <w:b/>
                <w:bCs/>
              </w:rPr>
            </w:pPr>
            <w:r w:rsidRPr="0082013F">
              <w:rPr>
                <w:rFonts w:ascii="Arial" w:hAnsi="Arial" w:cs="Arial"/>
                <w:b/>
                <w:bCs/>
              </w:rPr>
              <w:t>3º trimestre</w:t>
            </w:r>
          </w:p>
          <w:p w:rsidR="001B20EE" w:rsidRPr="0082013F" w:rsidRDefault="001B20EE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2013F">
              <w:rPr>
                <w:rFonts w:ascii="Arial" w:hAnsi="Arial" w:cs="Arial"/>
              </w:rPr>
              <w:t>Modernismo; tropicalismo; poesia concreta;</w:t>
            </w:r>
          </w:p>
          <w:p w:rsidR="001B20EE" w:rsidRPr="0082013F" w:rsidRDefault="001B20EE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2013F">
              <w:rPr>
                <w:rFonts w:ascii="Arial" w:hAnsi="Arial" w:cs="Arial"/>
              </w:rPr>
              <w:t>Regência e concordância; dissertação; narração; argumentação.</w:t>
            </w:r>
          </w:p>
          <w:p w:rsidR="001B20EE" w:rsidRDefault="001B20EE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2013F">
              <w:rPr>
                <w:rFonts w:ascii="Arial" w:hAnsi="Arial" w:cs="Arial"/>
              </w:rPr>
              <w:t>Realismo; naturalismo; parnasianismo; advérbios; verbos; preposição; conjunção; a m</w:t>
            </w:r>
            <w:r w:rsidRPr="0082013F">
              <w:rPr>
                <w:rFonts w:ascii="Arial" w:hAnsi="Arial" w:cs="Arial"/>
              </w:rPr>
              <w:t>u</w:t>
            </w:r>
            <w:r w:rsidRPr="0082013F">
              <w:rPr>
                <w:rFonts w:ascii="Arial" w:hAnsi="Arial" w:cs="Arial"/>
              </w:rPr>
              <w:t>lher em linguagem.</w:t>
            </w:r>
          </w:p>
          <w:p w:rsidR="001B20EE" w:rsidRDefault="001B20EE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5D55C9">
              <w:rPr>
                <w:rFonts w:ascii="Arial" w:hAnsi="Arial" w:cs="Arial"/>
              </w:rPr>
              <w:t>Língua Portuguesa Instrumental</w:t>
            </w:r>
            <w:r>
              <w:rPr>
                <w:rFonts w:ascii="Arial" w:hAnsi="Arial" w:cs="Arial"/>
              </w:rPr>
              <w:t>*</w:t>
            </w:r>
          </w:p>
          <w:p w:rsidR="001B20EE" w:rsidRPr="004B4481" w:rsidRDefault="001B20EE" w:rsidP="002B58E8">
            <w:pPr>
              <w:rPr>
                <w:rFonts w:ascii="Arial" w:hAnsi="Arial" w:cs="Arial"/>
                <w:b/>
              </w:rPr>
            </w:pPr>
            <w:r w:rsidRPr="004B4481">
              <w:rPr>
                <w:rFonts w:ascii="Arial" w:hAnsi="Arial" w:cs="Arial"/>
                <w:b/>
              </w:rPr>
              <w:t>Observações:</w:t>
            </w:r>
          </w:p>
          <w:p w:rsidR="001B20EE" w:rsidRPr="0082013F" w:rsidRDefault="001B20EE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* </w:t>
            </w:r>
            <w:r>
              <w:rPr>
                <w:rFonts w:ascii="Arial" w:hAnsi="Arial" w:cs="Arial"/>
                <w:i/>
              </w:rPr>
              <w:t>Língua Portuguesa</w:t>
            </w:r>
            <w:r w:rsidRPr="00C70133">
              <w:rPr>
                <w:rFonts w:ascii="Arial" w:hAnsi="Arial" w:cs="Arial"/>
                <w:i/>
              </w:rPr>
              <w:t xml:space="preserve"> Instrumental para Técnico em Eletrotécnica. </w:t>
            </w:r>
            <w:r>
              <w:rPr>
                <w:rFonts w:ascii="Arial" w:hAnsi="Arial" w:cs="Arial"/>
                <w:i/>
              </w:rPr>
              <w:t>Dos conteúdos que serão desenvolvidos nos</w:t>
            </w:r>
            <w:r w:rsidRPr="00C70133">
              <w:rPr>
                <w:rFonts w:ascii="Arial" w:hAnsi="Arial" w:cs="Arial"/>
                <w:i/>
              </w:rPr>
              <w:t xml:space="preserve"> 1º, 2º e 3º Trimestres</w:t>
            </w:r>
            <w:r>
              <w:rPr>
                <w:rFonts w:ascii="Arial" w:hAnsi="Arial" w:cs="Arial"/>
                <w:i/>
              </w:rPr>
              <w:t xml:space="preserve"> desta série, dar maior ênfase àqueles que fomentem o desenvolvimento das Competências e Habilidades das disciplinas técnicas.</w:t>
            </w:r>
            <w:bookmarkStart w:id="0" w:name="_GoBack"/>
            <w:bookmarkEnd w:id="0"/>
          </w:p>
        </w:tc>
      </w:tr>
      <w:tr w:rsidR="001B20EE" w:rsidRPr="0082013F" w:rsidTr="002B58E8">
        <w:trPr>
          <w:trHeight w:val="2127"/>
        </w:trPr>
        <w:tc>
          <w:tcPr>
            <w:tcW w:w="10468" w:type="dxa"/>
            <w:gridSpan w:val="4"/>
          </w:tcPr>
          <w:p w:rsidR="001B20EE" w:rsidRPr="0082013F" w:rsidRDefault="001B20EE" w:rsidP="002B58E8">
            <w:pPr>
              <w:rPr>
                <w:rFonts w:ascii="Arial" w:hAnsi="Arial" w:cs="Arial"/>
                <w:bCs/>
              </w:rPr>
            </w:pPr>
            <w:r w:rsidRPr="0082013F">
              <w:rPr>
                <w:rFonts w:ascii="Arial" w:hAnsi="Arial" w:cs="Arial"/>
                <w:bCs/>
              </w:rPr>
              <w:lastRenderedPageBreak/>
              <w:t>BIBLIOGRAFIA:</w:t>
            </w:r>
          </w:p>
          <w:p w:rsidR="001B20EE" w:rsidRPr="0082013F" w:rsidRDefault="001B20EE" w:rsidP="002B58E8">
            <w:pPr>
              <w:rPr>
                <w:rFonts w:ascii="Arial" w:hAnsi="Arial" w:cs="Arial"/>
                <w:bCs/>
              </w:rPr>
            </w:pPr>
            <w:r w:rsidRPr="0082013F">
              <w:rPr>
                <w:rFonts w:ascii="Arial" w:hAnsi="Arial" w:cs="Arial"/>
                <w:bCs/>
              </w:rPr>
              <w:t>1. BRASIL. Presidência da República. Manual de redação da Presidência da República. 2. ed. Brasília, 2002.</w:t>
            </w:r>
          </w:p>
          <w:p w:rsidR="001B20EE" w:rsidRPr="0082013F" w:rsidRDefault="001B20EE" w:rsidP="002B58E8">
            <w:pPr>
              <w:rPr>
                <w:rFonts w:ascii="Arial" w:hAnsi="Arial" w:cs="Arial"/>
                <w:bCs/>
              </w:rPr>
            </w:pPr>
            <w:r w:rsidRPr="0082013F">
              <w:rPr>
                <w:rFonts w:ascii="Arial" w:hAnsi="Arial" w:cs="Arial"/>
                <w:bCs/>
              </w:rPr>
              <w:t xml:space="preserve">2. </w:t>
            </w:r>
            <w:proofErr w:type="spellStart"/>
            <w:r w:rsidRPr="0082013F">
              <w:rPr>
                <w:rFonts w:ascii="Arial" w:hAnsi="Arial" w:cs="Arial"/>
                <w:bCs/>
              </w:rPr>
              <w:t>FIORIN</w:t>
            </w:r>
            <w:proofErr w:type="spellEnd"/>
            <w:r w:rsidRPr="0082013F">
              <w:rPr>
                <w:rFonts w:ascii="Arial" w:hAnsi="Arial" w:cs="Arial"/>
                <w:bCs/>
              </w:rPr>
              <w:t>. J. L., SAVIOLI, F. P. Lições e Textos: Leitura e Redação. São Paulo: Ática, 1998.</w:t>
            </w:r>
          </w:p>
          <w:p w:rsidR="001B20EE" w:rsidRPr="0082013F" w:rsidRDefault="001B20EE" w:rsidP="002B58E8">
            <w:pPr>
              <w:rPr>
                <w:rFonts w:ascii="Arial" w:hAnsi="Arial" w:cs="Arial"/>
                <w:bCs/>
              </w:rPr>
            </w:pPr>
            <w:r w:rsidRPr="0082013F">
              <w:rPr>
                <w:rFonts w:ascii="Arial" w:hAnsi="Arial" w:cs="Arial"/>
                <w:bCs/>
              </w:rPr>
              <w:t xml:space="preserve">3. </w:t>
            </w:r>
            <w:proofErr w:type="spellStart"/>
            <w:r w:rsidRPr="0082013F">
              <w:rPr>
                <w:rFonts w:ascii="Arial" w:hAnsi="Arial" w:cs="Arial"/>
                <w:bCs/>
              </w:rPr>
              <w:t>GRANATIC</w:t>
            </w:r>
            <w:proofErr w:type="spellEnd"/>
            <w:r w:rsidRPr="0082013F">
              <w:rPr>
                <w:rFonts w:ascii="Arial" w:hAnsi="Arial" w:cs="Arial"/>
                <w:bCs/>
              </w:rPr>
              <w:t>. B. Técnicas Básicas de Redação. São Paulo: Scipione, 1997.</w:t>
            </w:r>
          </w:p>
          <w:p w:rsidR="001B20EE" w:rsidRPr="0082013F" w:rsidRDefault="001B20EE" w:rsidP="002B58E8">
            <w:pPr>
              <w:rPr>
                <w:rFonts w:ascii="Arial" w:hAnsi="Arial" w:cs="Arial"/>
                <w:bCs/>
              </w:rPr>
            </w:pPr>
            <w:r w:rsidRPr="0082013F">
              <w:rPr>
                <w:rFonts w:ascii="Arial" w:hAnsi="Arial" w:cs="Arial"/>
                <w:bCs/>
              </w:rPr>
              <w:t>4. INFANTE, Ulisses. Curso de gramática aplicada aos textos. São Paulo: Scipione, 1995.</w:t>
            </w:r>
          </w:p>
          <w:p w:rsidR="001B20EE" w:rsidRPr="0082013F" w:rsidRDefault="001B20EE" w:rsidP="002B58E8">
            <w:pPr>
              <w:rPr>
                <w:rFonts w:ascii="Arial" w:hAnsi="Arial" w:cs="Arial"/>
                <w:bCs/>
              </w:rPr>
            </w:pPr>
            <w:r w:rsidRPr="0082013F">
              <w:rPr>
                <w:rFonts w:ascii="Arial" w:hAnsi="Arial" w:cs="Arial"/>
                <w:bCs/>
              </w:rPr>
              <w:t>5. INFANTE, U. Textos: Leituras e Escritas. São Paulo: Scipione, 2000.</w:t>
            </w:r>
          </w:p>
          <w:p w:rsidR="001B20EE" w:rsidRPr="0082013F" w:rsidRDefault="001B20EE" w:rsidP="002B58E8">
            <w:pPr>
              <w:rPr>
                <w:rFonts w:ascii="Arial" w:hAnsi="Arial" w:cs="Arial"/>
                <w:bCs/>
              </w:rPr>
            </w:pPr>
            <w:r w:rsidRPr="0082013F">
              <w:rPr>
                <w:rFonts w:ascii="Arial" w:hAnsi="Arial" w:cs="Arial"/>
                <w:bCs/>
              </w:rPr>
              <w:t xml:space="preserve">6. MACHADO. S. M., VIANA. A. C., CARDOSO. D. P., </w:t>
            </w:r>
            <w:proofErr w:type="spellStart"/>
            <w:r w:rsidRPr="0082013F">
              <w:rPr>
                <w:rFonts w:ascii="Arial" w:hAnsi="Arial" w:cs="Arial"/>
                <w:bCs/>
              </w:rPr>
              <w:t>VALENCA</w:t>
            </w:r>
            <w:proofErr w:type="spellEnd"/>
            <w:r w:rsidRPr="0082013F">
              <w:rPr>
                <w:rFonts w:ascii="Arial" w:hAnsi="Arial" w:cs="Arial"/>
                <w:bCs/>
              </w:rPr>
              <w:t>. A. Roteiro de Red</w:t>
            </w:r>
            <w:r w:rsidRPr="0082013F">
              <w:rPr>
                <w:rFonts w:ascii="Arial" w:hAnsi="Arial" w:cs="Arial"/>
                <w:bCs/>
              </w:rPr>
              <w:t>a</w:t>
            </w:r>
            <w:r w:rsidRPr="0082013F">
              <w:rPr>
                <w:rFonts w:ascii="Arial" w:hAnsi="Arial" w:cs="Arial"/>
                <w:bCs/>
              </w:rPr>
              <w:t>ção: Lendo e Argumentando. São Paulo: Ed. Scipione, 1998.</w:t>
            </w:r>
          </w:p>
          <w:p w:rsidR="001B20EE" w:rsidRPr="0082013F" w:rsidRDefault="001B20EE" w:rsidP="002B58E8">
            <w:pPr>
              <w:rPr>
                <w:rFonts w:ascii="Arial" w:hAnsi="Arial" w:cs="Arial"/>
                <w:bCs/>
              </w:rPr>
            </w:pPr>
            <w:r w:rsidRPr="0082013F">
              <w:rPr>
                <w:rFonts w:ascii="Arial" w:hAnsi="Arial" w:cs="Arial"/>
                <w:bCs/>
              </w:rPr>
              <w:t>7. MEDEIROS, João Bosco. Correspondência: técnicas de comunicação criativa. 15. Ed. São Paulo: Atlas, 2002.</w:t>
            </w:r>
          </w:p>
          <w:p w:rsidR="001B20EE" w:rsidRPr="0082013F" w:rsidRDefault="001B20EE" w:rsidP="002B58E8">
            <w:pPr>
              <w:rPr>
                <w:rFonts w:ascii="Arial" w:hAnsi="Arial" w:cs="Arial"/>
                <w:bCs/>
              </w:rPr>
            </w:pPr>
            <w:r w:rsidRPr="0082013F">
              <w:rPr>
                <w:rFonts w:ascii="Arial" w:hAnsi="Arial" w:cs="Arial"/>
                <w:bCs/>
              </w:rPr>
              <w:t>8. MEDEIROS, João Bosco. Redação empresarial. 3. ed. São Paulo: Atlas, 2001.</w:t>
            </w:r>
          </w:p>
          <w:p w:rsidR="001B20EE" w:rsidRPr="0082013F" w:rsidRDefault="001B20EE" w:rsidP="002B58E8">
            <w:pPr>
              <w:rPr>
                <w:rFonts w:ascii="Arial" w:hAnsi="Arial" w:cs="Arial"/>
                <w:bCs/>
              </w:rPr>
            </w:pPr>
            <w:r w:rsidRPr="0082013F">
              <w:rPr>
                <w:rFonts w:ascii="Arial" w:hAnsi="Arial" w:cs="Arial"/>
                <w:bCs/>
              </w:rPr>
              <w:t>9. SARMENTO, Leila Laura, TUFANO, Douglas. Português: literatura, gramatica e pr</w:t>
            </w:r>
            <w:r w:rsidRPr="0082013F">
              <w:rPr>
                <w:rFonts w:ascii="Arial" w:hAnsi="Arial" w:cs="Arial"/>
                <w:bCs/>
              </w:rPr>
              <w:t>o</w:t>
            </w:r>
            <w:r w:rsidRPr="0082013F">
              <w:rPr>
                <w:rFonts w:ascii="Arial" w:hAnsi="Arial" w:cs="Arial"/>
                <w:bCs/>
              </w:rPr>
              <w:t>dução de texto. São Paulo: Moderna, 2004.</w:t>
            </w:r>
          </w:p>
          <w:p w:rsidR="001B20EE" w:rsidRPr="0082013F" w:rsidRDefault="001B20EE" w:rsidP="002B58E8">
            <w:pPr>
              <w:rPr>
                <w:rFonts w:ascii="Arial" w:hAnsi="Arial" w:cs="Arial"/>
                <w:bCs/>
              </w:rPr>
            </w:pPr>
            <w:r w:rsidRPr="0082013F">
              <w:rPr>
                <w:rFonts w:ascii="Arial" w:hAnsi="Arial" w:cs="Arial"/>
                <w:bCs/>
              </w:rPr>
              <w:t xml:space="preserve">10.Universidade Federal do Espirito Santo. Biblioteca Central. Guia para normalização de referências – </w:t>
            </w:r>
            <w:proofErr w:type="spellStart"/>
            <w:r w:rsidRPr="0082013F">
              <w:rPr>
                <w:rFonts w:ascii="Arial" w:hAnsi="Arial" w:cs="Arial"/>
                <w:bCs/>
              </w:rPr>
              <w:t>NBR</w:t>
            </w:r>
            <w:proofErr w:type="spellEnd"/>
            <w:r w:rsidRPr="0082013F">
              <w:rPr>
                <w:rFonts w:ascii="Arial" w:hAnsi="Arial" w:cs="Arial"/>
                <w:bCs/>
              </w:rPr>
              <w:t xml:space="preserve">. 6023. 6. Ed. ver. </w:t>
            </w:r>
            <w:proofErr w:type="spellStart"/>
            <w:r w:rsidRPr="0082013F">
              <w:rPr>
                <w:rFonts w:ascii="Arial" w:hAnsi="Arial" w:cs="Arial"/>
                <w:bCs/>
              </w:rPr>
              <w:t>ampl</w:t>
            </w:r>
            <w:proofErr w:type="spellEnd"/>
            <w:r w:rsidRPr="0082013F">
              <w:rPr>
                <w:rFonts w:ascii="Arial" w:hAnsi="Arial" w:cs="Arial"/>
                <w:bCs/>
              </w:rPr>
              <w:t>. Vitoria, 2002.</w:t>
            </w:r>
          </w:p>
          <w:p w:rsidR="001B20EE" w:rsidRPr="0082013F" w:rsidRDefault="001B20EE" w:rsidP="002B58E8">
            <w:pPr>
              <w:rPr>
                <w:rFonts w:ascii="Arial" w:hAnsi="Arial" w:cs="Arial"/>
                <w:b/>
                <w:bCs/>
              </w:rPr>
            </w:pPr>
            <w:r w:rsidRPr="0082013F">
              <w:rPr>
                <w:rFonts w:ascii="Arial" w:hAnsi="Arial" w:cs="Arial"/>
                <w:bCs/>
              </w:rPr>
              <w:t>11.Universidade Federal do Espirito Santo. Biblioteca Central. Normalização e aprese</w:t>
            </w:r>
            <w:r w:rsidRPr="0082013F">
              <w:rPr>
                <w:rFonts w:ascii="Arial" w:hAnsi="Arial" w:cs="Arial"/>
                <w:bCs/>
              </w:rPr>
              <w:t>n</w:t>
            </w:r>
            <w:r w:rsidRPr="0082013F">
              <w:rPr>
                <w:rFonts w:ascii="Arial" w:hAnsi="Arial" w:cs="Arial"/>
                <w:bCs/>
              </w:rPr>
              <w:t xml:space="preserve">tação de trabalho científico e acadêmico – </w:t>
            </w:r>
            <w:proofErr w:type="spellStart"/>
            <w:r w:rsidRPr="0082013F">
              <w:rPr>
                <w:rFonts w:ascii="Arial" w:hAnsi="Arial" w:cs="Arial"/>
                <w:bCs/>
              </w:rPr>
              <w:t>NBR</w:t>
            </w:r>
            <w:proofErr w:type="spellEnd"/>
            <w:r w:rsidRPr="0082013F">
              <w:rPr>
                <w:rFonts w:ascii="Arial" w:hAnsi="Arial" w:cs="Arial"/>
                <w:bCs/>
              </w:rPr>
              <w:t xml:space="preserve">. 6023. 6. ed. ver. </w:t>
            </w:r>
            <w:proofErr w:type="spellStart"/>
            <w:r w:rsidRPr="0082013F">
              <w:rPr>
                <w:rFonts w:ascii="Arial" w:hAnsi="Arial" w:cs="Arial"/>
                <w:bCs/>
              </w:rPr>
              <w:t>ampl</w:t>
            </w:r>
            <w:proofErr w:type="spellEnd"/>
            <w:r w:rsidRPr="0082013F">
              <w:rPr>
                <w:rFonts w:ascii="Arial" w:hAnsi="Arial" w:cs="Arial"/>
                <w:bCs/>
              </w:rPr>
              <w:t>. Vitoria, 2002.</w:t>
            </w:r>
          </w:p>
        </w:tc>
      </w:tr>
    </w:tbl>
    <w:p w:rsidR="00E40B06" w:rsidRDefault="00E40B06"/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9343B"/>
    <w:multiLevelType w:val="hybridMultilevel"/>
    <w:tmpl w:val="D390D424"/>
    <w:lvl w:ilvl="0" w:tplc="210C0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EE"/>
    <w:rsid w:val="001B20EE"/>
    <w:rsid w:val="00360411"/>
    <w:rsid w:val="00BC5245"/>
    <w:rsid w:val="00D05957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5BFB1-DDD9-4DC1-953F-C6D88730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1</cp:revision>
  <dcterms:created xsi:type="dcterms:W3CDTF">2017-02-03T12:49:00Z</dcterms:created>
  <dcterms:modified xsi:type="dcterms:W3CDTF">2017-02-03T12:50:00Z</dcterms:modified>
</cp:coreProperties>
</file>